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DA7" w:rsidRPr="0025658B" w:rsidRDefault="00030121" w:rsidP="009137D1">
      <w:pPr>
        <w:spacing w:after="0"/>
        <w:jc w:val="center"/>
        <w:rPr>
          <w:rFonts w:cstheme="minorHAnsi"/>
          <w:b/>
          <w:sz w:val="24"/>
          <w:szCs w:val="24"/>
          <w:lang w:val="pl-PL"/>
        </w:rPr>
      </w:pPr>
      <w:r w:rsidRPr="0025658B">
        <w:rPr>
          <w:rFonts w:cstheme="minorHAnsi"/>
          <w:b/>
          <w:sz w:val="24"/>
          <w:szCs w:val="24"/>
          <w:lang w:val="pl-PL"/>
        </w:rPr>
        <w:t>Formularz zgłoszeniowy</w:t>
      </w:r>
    </w:p>
    <w:p w:rsidR="00C172A9" w:rsidRPr="0025658B" w:rsidRDefault="00030121" w:rsidP="009137D1">
      <w:pPr>
        <w:spacing w:after="0"/>
        <w:jc w:val="center"/>
        <w:rPr>
          <w:rFonts w:cstheme="minorHAnsi"/>
          <w:b/>
          <w:sz w:val="24"/>
          <w:szCs w:val="24"/>
          <w:lang w:val="pl-PL"/>
        </w:rPr>
      </w:pPr>
      <w:r w:rsidRPr="0025658B">
        <w:rPr>
          <w:rFonts w:cstheme="minorHAnsi"/>
          <w:b/>
          <w:sz w:val="24"/>
          <w:szCs w:val="24"/>
          <w:lang w:val="pl-PL"/>
        </w:rPr>
        <w:t>Inicjatywa studencka</w:t>
      </w:r>
    </w:p>
    <w:p w:rsidR="00611B63" w:rsidRPr="00030121" w:rsidRDefault="00611B63" w:rsidP="009137D1">
      <w:pPr>
        <w:spacing w:after="0"/>
        <w:jc w:val="center"/>
        <w:rPr>
          <w:rFonts w:cstheme="minorHAnsi"/>
          <w:b/>
          <w:sz w:val="28"/>
          <w:szCs w:val="28"/>
          <w:lang w:val="pl-PL"/>
        </w:rPr>
      </w:pPr>
    </w:p>
    <w:tbl>
      <w:tblPr>
        <w:tblStyle w:val="Tabela-Siatka"/>
        <w:tblW w:w="0" w:type="auto"/>
        <w:tblLook w:val="04A0"/>
      </w:tblPr>
      <w:tblGrid>
        <w:gridCol w:w="3798"/>
        <w:gridCol w:w="5778"/>
      </w:tblGrid>
      <w:tr w:rsidR="00030121" w:rsidRPr="00030121" w:rsidTr="00030121">
        <w:tc>
          <w:tcPr>
            <w:tcW w:w="3798" w:type="dxa"/>
          </w:tcPr>
          <w:p w:rsidR="00030121" w:rsidRPr="00030121" w:rsidRDefault="00030121" w:rsidP="00030121">
            <w:pPr>
              <w:jc w:val="center"/>
              <w:rPr>
                <w:rFonts w:cstheme="minorHAnsi"/>
                <w:b/>
                <w:sz w:val="24"/>
                <w:szCs w:val="24"/>
                <w:lang w:val="pl-PL"/>
              </w:rPr>
            </w:pPr>
            <w:r w:rsidRPr="00030121">
              <w:rPr>
                <w:rFonts w:cstheme="minorHAnsi"/>
                <w:b/>
                <w:sz w:val="24"/>
                <w:szCs w:val="24"/>
                <w:lang w:val="pl-PL"/>
              </w:rPr>
              <w:t>Tytuł i</w:t>
            </w:r>
            <w:r w:rsidR="00C172A9">
              <w:rPr>
                <w:rFonts w:cstheme="minorHAnsi"/>
                <w:b/>
                <w:sz w:val="24"/>
                <w:szCs w:val="24"/>
                <w:lang w:val="pl-PL"/>
              </w:rPr>
              <w:t xml:space="preserve"> termin inicjatywy</w:t>
            </w:r>
          </w:p>
        </w:tc>
        <w:tc>
          <w:tcPr>
            <w:tcW w:w="5778" w:type="dxa"/>
          </w:tcPr>
          <w:p w:rsidR="00030121" w:rsidRPr="00030121" w:rsidRDefault="00030121" w:rsidP="00030121">
            <w:pPr>
              <w:rPr>
                <w:rFonts w:cstheme="minorHAnsi"/>
                <w:sz w:val="24"/>
                <w:szCs w:val="24"/>
                <w:lang w:val="pl-PL"/>
              </w:rPr>
            </w:pPr>
          </w:p>
          <w:p w:rsidR="00030121" w:rsidRPr="00030121" w:rsidRDefault="00030121" w:rsidP="00030121">
            <w:pPr>
              <w:rPr>
                <w:rFonts w:cstheme="minorHAnsi"/>
                <w:sz w:val="24"/>
                <w:szCs w:val="24"/>
                <w:lang w:val="pl-PL"/>
              </w:rPr>
            </w:pPr>
          </w:p>
          <w:p w:rsidR="00030121" w:rsidRPr="00030121" w:rsidRDefault="00030121" w:rsidP="00030121">
            <w:pPr>
              <w:rPr>
                <w:rFonts w:cstheme="minorHAnsi"/>
                <w:sz w:val="24"/>
                <w:szCs w:val="24"/>
                <w:lang w:val="pl-PL"/>
              </w:rPr>
            </w:pPr>
          </w:p>
        </w:tc>
      </w:tr>
      <w:tr w:rsidR="00030121" w:rsidRPr="0025658B" w:rsidTr="00030121">
        <w:tc>
          <w:tcPr>
            <w:tcW w:w="3798" w:type="dxa"/>
          </w:tcPr>
          <w:p w:rsidR="00030121" w:rsidRPr="00030121" w:rsidRDefault="00030121" w:rsidP="00030121">
            <w:pPr>
              <w:jc w:val="center"/>
              <w:rPr>
                <w:rFonts w:cstheme="minorHAnsi"/>
                <w:b/>
                <w:sz w:val="24"/>
                <w:szCs w:val="24"/>
                <w:lang w:val="pl-PL"/>
              </w:rPr>
            </w:pPr>
            <w:r w:rsidRPr="00030121">
              <w:rPr>
                <w:rFonts w:cstheme="minorHAnsi"/>
                <w:b/>
                <w:sz w:val="24"/>
                <w:szCs w:val="24"/>
                <w:lang w:val="pl-PL"/>
              </w:rPr>
              <w:t>Imię i nazwisko osoby zgłaszającej, e-mail, telefon kontaktowy</w:t>
            </w:r>
          </w:p>
        </w:tc>
        <w:tc>
          <w:tcPr>
            <w:tcW w:w="5778" w:type="dxa"/>
          </w:tcPr>
          <w:p w:rsidR="00030121" w:rsidRPr="00030121" w:rsidRDefault="00030121" w:rsidP="00030121">
            <w:pPr>
              <w:rPr>
                <w:rFonts w:cstheme="minorHAnsi"/>
                <w:sz w:val="24"/>
                <w:szCs w:val="24"/>
                <w:lang w:val="pl-PL"/>
              </w:rPr>
            </w:pPr>
          </w:p>
          <w:p w:rsidR="00030121" w:rsidRPr="00030121" w:rsidRDefault="00030121" w:rsidP="00030121">
            <w:pPr>
              <w:rPr>
                <w:rFonts w:cstheme="minorHAnsi"/>
                <w:sz w:val="24"/>
                <w:szCs w:val="24"/>
                <w:lang w:val="pl-PL"/>
              </w:rPr>
            </w:pPr>
          </w:p>
          <w:p w:rsidR="00030121" w:rsidRPr="00030121" w:rsidRDefault="00030121" w:rsidP="00030121">
            <w:pPr>
              <w:rPr>
                <w:rFonts w:cstheme="minorHAnsi"/>
                <w:sz w:val="24"/>
                <w:szCs w:val="24"/>
                <w:lang w:val="pl-PL"/>
              </w:rPr>
            </w:pPr>
          </w:p>
        </w:tc>
      </w:tr>
      <w:tr w:rsidR="00030121" w:rsidRPr="0025658B" w:rsidTr="00030121">
        <w:trPr>
          <w:trHeight w:val="766"/>
        </w:trPr>
        <w:tc>
          <w:tcPr>
            <w:tcW w:w="3798" w:type="dxa"/>
            <w:tcBorders>
              <w:bottom w:val="single" w:sz="4" w:space="0" w:color="auto"/>
            </w:tcBorders>
          </w:tcPr>
          <w:p w:rsidR="00030121" w:rsidRPr="00030121" w:rsidRDefault="00030121" w:rsidP="00030121">
            <w:pPr>
              <w:jc w:val="center"/>
              <w:rPr>
                <w:rFonts w:cstheme="minorHAnsi"/>
                <w:b/>
                <w:sz w:val="24"/>
                <w:szCs w:val="24"/>
                <w:lang w:val="pl-PL"/>
              </w:rPr>
            </w:pPr>
            <w:r w:rsidRPr="00030121">
              <w:rPr>
                <w:rFonts w:cstheme="minorHAnsi"/>
                <w:b/>
                <w:sz w:val="24"/>
                <w:szCs w:val="24"/>
                <w:lang w:val="pl-PL"/>
              </w:rPr>
              <w:t>Nazwa uczelni, nazwa koła naukowego</w:t>
            </w:r>
            <w:r w:rsidR="00C172A9">
              <w:rPr>
                <w:rFonts w:cstheme="minorHAnsi"/>
                <w:b/>
                <w:sz w:val="24"/>
                <w:szCs w:val="24"/>
                <w:lang w:val="pl-PL"/>
              </w:rPr>
              <w:t xml:space="preserve"> lub nazwa inicjatywy</w:t>
            </w:r>
          </w:p>
        </w:tc>
        <w:tc>
          <w:tcPr>
            <w:tcW w:w="5778" w:type="dxa"/>
            <w:tcBorders>
              <w:bottom w:val="single" w:sz="4" w:space="0" w:color="auto"/>
            </w:tcBorders>
          </w:tcPr>
          <w:p w:rsidR="00030121" w:rsidRPr="00030121" w:rsidRDefault="00030121" w:rsidP="00030121">
            <w:pPr>
              <w:rPr>
                <w:rFonts w:cstheme="minorHAnsi"/>
                <w:sz w:val="24"/>
                <w:szCs w:val="24"/>
                <w:lang w:val="pl-PL"/>
              </w:rPr>
            </w:pPr>
          </w:p>
          <w:p w:rsidR="00030121" w:rsidRPr="00030121" w:rsidRDefault="00030121" w:rsidP="00030121">
            <w:pPr>
              <w:rPr>
                <w:rFonts w:cstheme="minorHAnsi"/>
                <w:sz w:val="24"/>
                <w:szCs w:val="24"/>
                <w:lang w:val="pl-PL"/>
              </w:rPr>
            </w:pPr>
          </w:p>
          <w:p w:rsidR="00030121" w:rsidRPr="00030121" w:rsidRDefault="00030121" w:rsidP="00030121">
            <w:pPr>
              <w:rPr>
                <w:rFonts w:cstheme="minorHAnsi"/>
                <w:sz w:val="24"/>
                <w:szCs w:val="24"/>
                <w:lang w:val="pl-PL"/>
              </w:rPr>
            </w:pPr>
          </w:p>
        </w:tc>
      </w:tr>
      <w:tr w:rsidR="00030121" w:rsidRPr="00030121" w:rsidTr="00030121">
        <w:trPr>
          <w:trHeight w:val="393"/>
        </w:trPr>
        <w:tc>
          <w:tcPr>
            <w:tcW w:w="3798" w:type="dxa"/>
            <w:tcBorders>
              <w:top w:val="single" w:sz="4" w:space="0" w:color="auto"/>
              <w:bottom w:val="single" w:sz="4" w:space="0" w:color="auto"/>
            </w:tcBorders>
          </w:tcPr>
          <w:p w:rsidR="00030121" w:rsidRDefault="00030121" w:rsidP="00030121">
            <w:pPr>
              <w:jc w:val="center"/>
              <w:rPr>
                <w:rFonts w:cstheme="minorHAnsi"/>
                <w:b/>
                <w:sz w:val="24"/>
                <w:szCs w:val="24"/>
                <w:lang w:val="pl-PL"/>
              </w:rPr>
            </w:pPr>
            <w:r w:rsidRPr="00030121">
              <w:rPr>
                <w:rFonts w:cstheme="minorHAnsi"/>
                <w:b/>
                <w:sz w:val="24"/>
                <w:szCs w:val="24"/>
                <w:lang w:val="pl-PL"/>
              </w:rPr>
              <w:t xml:space="preserve">Zespół realizujący inicjatywę </w:t>
            </w:r>
          </w:p>
          <w:p w:rsidR="00030121" w:rsidRDefault="00030121" w:rsidP="00030121">
            <w:pPr>
              <w:jc w:val="center"/>
              <w:rPr>
                <w:rFonts w:cstheme="minorHAnsi"/>
                <w:b/>
                <w:sz w:val="24"/>
                <w:szCs w:val="24"/>
                <w:lang w:val="pl-PL"/>
              </w:rPr>
            </w:pPr>
            <w:r w:rsidRPr="00030121">
              <w:rPr>
                <w:rFonts w:cstheme="minorHAnsi"/>
                <w:b/>
                <w:sz w:val="24"/>
                <w:szCs w:val="24"/>
                <w:lang w:val="pl-PL"/>
              </w:rPr>
              <w:t>(imię i nazwisko, e-mail)</w:t>
            </w:r>
          </w:p>
          <w:p w:rsidR="00030121" w:rsidRPr="00030121" w:rsidRDefault="00030121" w:rsidP="00030121">
            <w:pPr>
              <w:jc w:val="center"/>
              <w:rPr>
                <w:rFonts w:cstheme="minorHAnsi"/>
                <w:b/>
                <w:sz w:val="24"/>
                <w:szCs w:val="24"/>
                <w:lang w:val="pl-PL"/>
              </w:rPr>
            </w:pPr>
            <w:r>
              <w:rPr>
                <w:rFonts w:cstheme="minorHAnsi"/>
                <w:b/>
                <w:sz w:val="24"/>
                <w:szCs w:val="24"/>
                <w:lang w:val="pl-PL"/>
              </w:rPr>
              <w:t>/opcjonalnie/</w:t>
            </w:r>
          </w:p>
        </w:tc>
        <w:tc>
          <w:tcPr>
            <w:tcW w:w="5778" w:type="dxa"/>
            <w:tcBorders>
              <w:top w:val="single" w:sz="4" w:space="0" w:color="auto"/>
            </w:tcBorders>
          </w:tcPr>
          <w:p w:rsidR="00030121" w:rsidRDefault="00030121" w:rsidP="00030121">
            <w:pPr>
              <w:rPr>
                <w:rFonts w:cstheme="minorHAnsi"/>
                <w:sz w:val="24"/>
                <w:szCs w:val="24"/>
                <w:lang w:val="pl-PL"/>
              </w:rPr>
            </w:pPr>
          </w:p>
          <w:p w:rsidR="00030121" w:rsidRDefault="00030121" w:rsidP="00030121">
            <w:pPr>
              <w:rPr>
                <w:rFonts w:cstheme="minorHAnsi"/>
                <w:sz w:val="24"/>
                <w:szCs w:val="24"/>
                <w:lang w:val="pl-PL"/>
              </w:rPr>
            </w:pPr>
          </w:p>
          <w:p w:rsidR="00030121" w:rsidRPr="00030121" w:rsidRDefault="00030121" w:rsidP="00030121">
            <w:pPr>
              <w:rPr>
                <w:rFonts w:cstheme="minorHAnsi"/>
                <w:sz w:val="24"/>
                <w:szCs w:val="24"/>
                <w:lang w:val="pl-PL"/>
              </w:rPr>
            </w:pPr>
          </w:p>
        </w:tc>
      </w:tr>
      <w:tr w:rsidR="00030121" w:rsidRPr="00030121" w:rsidTr="00030121">
        <w:tc>
          <w:tcPr>
            <w:tcW w:w="3798" w:type="dxa"/>
            <w:tcBorders>
              <w:top w:val="single" w:sz="4" w:space="0" w:color="auto"/>
            </w:tcBorders>
          </w:tcPr>
          <w:p w:rsidR="00030121" w:rsidRPr="00030121" w:rsidRDefault="00030121" w:rsidP="00030121">
            <w:pPr>
              <w:jc w:val="center"/>
              <w:rPr>
                <w:rFonts w:cstheme="minorHAnsi"/>
                <w:b/>
                <w:sz w:val="24"/>
                <w:szCs w:val="24"/>
                <w:lang w:val="pl-PL"/>
              </w:rPr>
            </w:pPr>
            <w:r w:rsidRPr="00030121">
              <w:rPr>
                <w:rFonts w:cstheme="minorHAnsi"/>
                <w:b/>
                <w:sz w:val="24"/>
                <w:szCs w:val="24"/>
                <w:lang w:val="pl-PL"/>
              </w:rPr>
              <w:t>Czas realizacji</w:t>
            </w:r>
          </w:p>
        </w:tc>
        <w:tc>
          <w:tcPr>
            <w:tcW w:w="5778" w:type="dxa"/>
          </w:tcPr>
          <w:p w:rsidR="00030121" w:rsidRPr="00030121" w:rsidRDefault="00030121" w:rsidP="00030121">
            <w:pPr>
              <w:rPr>
                <w:rFonts w:cstheme="minorHAnsi"/>
                <w:sz w:val="24"/>
                <w:szCs w:val="24"/>
                <w:lang w:val="pl-PL"/>
              </w:rPr>
            </w:pPr>
          </w:p>
          <w:p w:rsidR="00030121" w:rsidRPr="00030121" w:rsidRDefault="00030121" w:rsidP="00030121">
            <w:pPr>
              <w:rPr>
                <w:rFonts w:cstheme="minorHAnsi"/>
                <w:sz w:val="24"/>
                <w:szCs w:val="24"/>
                <w:lang w:val="pl-PL"/>
              </w:rPr>
            </w:pPr>
          </w:p>
          <w:p w:rsidR="00030121" w:rsidRPr="00030121" w:rsidRDefault="00030121" w:rsidP="00030121">
            <w:pPr>
              <w:rPr>
                <w:rFonts w:cstheme="minorHAnsi"/>
                <w:sz w:val="24"/>
                <w:szCs w:val="24"/>
                <w:lang w:val="pl-PL"/>
              </w:rPr>
            </w:pPr>
          </w:p>
        </w:tc>
      </w:tr>
      <w:tr w:rsidR="00030121" w:rsidRPr="00030121" w:rsidTr="00030121">
        <w:tc>
          <w:tcPr>
            <w:tcW w:w="3798" w:type="dxa"/>
          </w:tcPr>
          <w:p w:rsidR="00030121" w:rsidRPr="00030121" w:rsidRDefault="00030121" w:rsidP="00030121">
            <w:pPr>
              <w:jc w:val="center"/>
              <w:rPr>
                <w:rFonts w:cstheme="minorHAnsi"/>
                <w:b/>
                <w:sz w:val="24"/>
                <w:szCs w:val="24"/>
                <w:lang w:val="pl-PL"/>
              </w:rPr>
            </w:pPr>
            <w:r w:rsidRPr="00030121">
              <w:rPr>
                <w:rFonts w:cstheme="minorHAnsi"/>
                <w:b/>
                <w:sz w:val="24"/>
                <w:szCs w:val="24"/>
                <w:lang w:val="pl-PL"/>
              </w:rPr>
              <w:t>Miejsce realizacji</w:t>
            </w:r>
          </w:p>
        </w:tc>
        <w:tc>
          <w:tcPr>
            <w:tcW w:w="5778" w:type="dxa"/>
          </w:tcPr>
          <w:p w:rsidR="00030121" w:rsidRPr="00030121" w:rsidRDefault="00030121" w:rsidP="00030121">
            <w:pPr>
              <w:rPr>
                <w:rFonts w:cstheme="minorHAnsi"/>
                <w:sz w:val="24"/>
                <w:szCs w:val="24"/>
                <w:lang w:val="pl-PL"/>
              </w:rPr>
            </w:pPr>
          </w:p>
          <w:p w:rsidR="00030121" w:rsidRPr="00030121" w:rsidRDefault="00030121" w:rsidP="00030121">
            <w:pPr>
              <w:rPr>
                <w:rFonts w:cstheme="minorHAnsi"/>
                <w:sz w:val="24"/>
                <w:szCs w:val="24"/>
                <w:lang w:val="pl-PL"/>
              </w:rPr>
            </w:pPr>
          </w:p>
          <w:p w:rsidR="00030121" w:rsidRPr="00030121" w:rsidRDefault="00030121" w:rsidP="00030121">
            <w:pPr>
              <w:rPr>
                <w:rFonts w:cstheme="minorHAnsi"/>
                <w:sz w:val="24"/>
                <w:szCs w:val="24"/>
                <w:lang w:val="pl-PL"/>
              </w:rPr>
            </w:pPr>
          </w:p>
        </w:tc>
      </w:tr>
      <w:tr w:rsidR="00030121" w:rsidRPr="00030121" w:rsidTr="0025658B">
        <w:trPr>
          <w:trHeight w:val="962"/>
        </w:trPr>
        <w:tc>
          <w:tcPr>
            <w:tcW w:w="3798" w:type="dxa"/>
            <w:tcBorders>
              <w:bottom w:val="single" w:sz="4" w:space="0" w:color="auto"/>
            </w:tcBorders>
          </w:tcPr>
          <w:p w:rsidR="00030121" w:rsidRDefault="00030121" w:rsidP="00030121">
            <w:pPr>
              <w:jc w:val="center"/>
              <w:rPr>
                <w:rFonts w:cstheme="minorHAnsi"/>
                <w:b/>
                <w:sz w:val="24"/>
                <w:szCs w:val="24"/>
                <w:lang w:val="pl-PL"/>
              </w:rPr>
            </w:pPr>
            <w:r w:rsidRPr="00030121">
              <w:rPr>
                <w:rFonts w:cstheme="minorHAnsi"/>
                <w:b/>
                <w:sz w:val="24"/>
                <w:szCs w:val="24"/>
                <w:lang w:val="pl-PL"/>
              </w:rPr>
              <w:t>Opis inicjatywy</w:t>
            </w:r>
          </w:p>
          <w:p w:rsidR="00030121" w:rsidRPr="00030121" w:rsidRDefault="00030121" w:rsidP="009137D1">
            <w:pPr>
              <w:jc w:val="center"/>
              <w:rPr>
                <w:rFonts w:cstheme="minorHAnsi"/>
                <w:b/>
                <w:sz w:val="24"/>
                <w:szCs w:val="24"/>
                <w:lang w:val="pl-PL"/>
              </w:rPr>
            </w:pPr>
            <w:r>
              <w:rPr>
                <w:rFonts w:cstheme="minorHAnsi"/>
                <w:b/>
                <w:sz w:val="24"/>
                <w:szCs w:val="24"/>
                <w:lang w:val="pl-PL"/>
              </w:rPr>
              <w:t>(do 200 wyrazów)</w:t>
            </w:r>
          </w:p>
        </w:tc>
        <w:tc>
          <w:tcPr>
            <w:tcW w:w="5778" w:type="dxa"/>
          </w:tcPr>
          <w:p w:rsidR="00030121" w:rsidRPr="00030121" w:rsidRDefault="00030121" w:rsidP="00030121">
            <w:pPr>
              <w:rPr>
                <w:rFonts w:cstheme="minorHAnsi"/>
                <w:sz w:val="24"/>
                <w:szCs w:val="24"/>
                <w:lang w:val="pl-PL"/>
              </w:rPr>
            </w:pPr>
          </w:p>
        </w:tc>
      </w:tr>
      <w:tr w:rsidR="00030121" w:rsidRPr="00030121" w:rsidTr="00256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62"/>
        </w:trPr>
        <w:tc>
          <w:tcPr>
            <w:tcW w:w="3798" w:type="dxa"/>
          </w:tcPr>
          <w:p w:rsidR="00030121" w:rsidRDefault="00030121" w:rsidP="00030121">
            <w:pPr>
              <w:jc w:val="center"/>
              <w:rPr>
                <w:rFonts w:cstheme="minorHAnsi"/>
                <w:b/>
                <w:sz w:val="24"/>
                <w:szCs w:val="24"/>
                <w:lang w:val="pl-PL"/>
              </w:rPr>
            </w:pPr>
            <w:r w:rsidRPr="00030121">
              <w:rPr>
                <w:rFonts w:cstheme="minorHAnsi"/>
                <w:b/>
                <w:sz w:val="24"/>
                <w:szCs w:val="24"/>
                <w:lang w:val="pl-PL"/>
              </w:rPr>
              <w:t>Zakładane rezultaty</w:t>
            </w:r>
          </w:p>
          <w:p w:rsidR="00030121" w:rsidRPr="00030121" w:rsidRDefault="00030121" w:rsidP="0025658B">
            <w:pPr>
              <w:jc w:val="center"/>
              <w:rPr>
                <w:rFonts w:cstheme="minorHAnsi"/>
                <w:b/>
                <w:sz w:val="24"/>
                <w:szCs w:val="24"/>
                <w:lang w:val="pl-PL"/>
              </w:rPr>
            </w:pPr>
            <w:r>
              <w:rPr>
                <w:rFonts w:cstheme="minorHAnsi"/>
                <w:b/>
                <w:sz w:val="24"/>
                <w:szCs w:val="24"/>
                <w:lang w:val="pl-PL"/>
              </w:rPr>
              <w:t>(do 200 wyrazów)</w:t>
            </w:r>
          </w:p>
        </w:tc>
        <w:tc>
          <w:tcPr>
            <w:tcW w:w="5778" w:type="dxa"/>
          </w:tcPr>
          <w:p w:rsidR="00030121" w:rsidRPr="0025658B" w:rsidRDefault="00030121" w:rsidP="0025658B">
            <w:pPr>
              <w:rPr>
                <w:rFonts w:cstheme="minorHAnsi"/>
                <w:sz w:val="24"/>
                <w:szCs w:val="24"/>
                <w:lang w:val="pl-PL"/>
              </w:rPr>
            </w:pPr>
          </w:p>
        </w:tc>
      </w:tr>
      <w:tr w:rsidR="00C172A9" w:rsidRPr="0025658B" w:rsidTr="00256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17"/>
        </w:trPr>
        <w:tc>
          <w:tcPr>
            <w:tcW w:w="3798" w:type="dxa"/>
          </w:tcPr>
          <w:p w:rsidR="00C172A9" w:rsidRDefault="00C172A9" w:rsidP="00C172A9">
            <w:pPr>
              <w:jc w:val="center"/>
              <w:rPr>
                <w:rFonts w:cstheme="minorHAnsi"/>
                <w:b/>
                <w:sz w:val="24"/>
                <w:szCs w:val="24"/>
                <w:lang w:val="pl-PL"/>
              </w:rPr>
            </w:pPr>
            <w:r>
              <w:rPr>
                <w:rFonts w:cstheme="minorHAnsi"/>
                <w:b/>
                <w:sz w:val="24"/>
                <w:szCs w:val="24"/>
                <w:lang w:val="pl-PL"/>
              </w:rPr>
              <w:t>Sposób informowania o inicjatywie</w:t>
            </w:r>
          </w:p>
          <w:p w:rsidR="00C172A9" w:rsidRPr="00030121" w:rsidRDefault="00C172A9" w:rsidP="00C172A9">
            <w:pPr>
              <w:jc w:val="center"/>
              <w:rPr>
                <w:rFonts w:cstheme="minorHAnsi"/>
                <w:b/>
                <w:sz w:val="24"/>
                <w:szCs w:val="24"/>
                <w:lang w:val="pl-PL"/>
              </w:rPr>
            </w:pPr>
            <w:r>
              <w:rPr>
                <w:rFonts w:cstheme="minorHAnsi"/>
                <w:b/>
                <w:sz w:val="24"/>
                <w:szCs w:val="24"/>
                <w:lang w:val="pl-PL"/>
              </w:rPr>
              <w:t xml:space="preserve">(do 200 wyrazów) </w:t>
            </w:r>
          </w:p>
          <w:p w:rsidR="00C172A9" w:rsidRPr="00030121" w:rsidRDefault="00C172A9" w:rsidP="00030121">
            <w:pPr>
              <w:jc w:val="center"/>
              <w:rPr>
                <w:rFonts w:cstheme="minorHAnsi"/>
                <w:b/>
                <w:sz w:val="24"/>
                <w:szCs w:val="24"/>
                <w:lang w:val="pl-PL"/>
              </w:rPr>
            </w:pPr>
          </w:p>
        </w:tc>
        <w:tc>
          <w:tcPr>
            <w:tcW w:w="5778" w:type="dxa"/>
          </w:tcPr>
          <w:p w:rsidR="009137D1" w:rsidRDefault="009137D1" w:rsidP="00030121">
            <w:pPr>
              <w:rPr>
                <w:rFonts w:cstheme="minorHAnsi"/>
                <w:sz w:val="24"/>
                <w:szCs w:val="24"/>
                <w:lang w:val="pl-PL"/>
              </w:rPr>
            </w:pPr>
          </w:p>
          <w:p w:rsidR="009137D1" w:rsidRDefault="009137D1" w:rsidP="00030121">
            <w:pPr>
              <w:rPr>
                <w:rFonts w:cstheme="minorHAnsi"/>
                <w:sz w:val="24"/>
                <w:szCs w:val="24"/>
                <w:lang w:val="pl-PL"/>
              </w:rPr>
            </w:pPr>
          </w:p>
          <w:p w:rsidR="009137D1" w:rsidRDefault="009137D1" w:rsidP="00030121">
            <w:pPr>
              <w:rPr>
                <w:rFonts w:cstheme="minorHAnsi"/>
                <w:sz w:val="24"/>
                <w:szCs w:val="24"/>
                <w:lang w:val="pl-PL"/>
              </w:rPr>
            </w:pPr>
          </w:p>
          <w:p w:rsidR="009137D1" w:rsidRDefault="009137D1" w:rsidP="00030121">
            <w:pPr>
              <w:rPr>
                <w:rFonts w:cstheme="minorHAnsi"/>
                <w:sz w:val="24"/>
                <w:szCs w:val="24"/>
                <w:lang w:val="pl-PL"/>
              </w:rPr>
            </w:pPr>
          </w:p>
        </w:tc>
      </w:tr>
    </w:tbl>
    <w:p w:rsidR="00023CD9" w:rsidRPr="009137D1" w:rsidRDefault="00023CD9" w:rsidP="00EB2B2F">
      <w:pPr>
        <w:jc w:val="both"/>
        <w:rPr>
          <w:rFonts w:cstheme="minorHAnsi"/>
          <w:b/>
          <w:sz w:val="18"/>
          <w:szCs w:val="18"/>
          <w:lang w:val="pl-PL"/>
        </w:rPr>
      </w:pPr>
    </w:p>
    <w:sectPr w:rsidR="00023CD9" w:rsidRPr="009137D1" w:rsidSect="00304D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C6B" w:rsidRDefault="00597C6B" w:rsidP="00030121">
      <w:pPr>
        <w:spacing w:after="0" w:line="240" w:lineRule="auto"/>
      </w:pPr>
      <w:r>
        <w:separator/>
      </w:r>
    </w:p>
  </w:endnote>
  <w:endnote w:type="continuationSeparator" w:id="1">
    <w:p w:rsidR="00597C6B" w:rsidRDefault="00597C6B" w:rsidP="00030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58B" w:rsidRDefault="0025658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B2F" w:rsidRDefault="00EB2B2F" w:rsidP="00EB2B2F">
    <w:pPr>
      <w:jc w:val="both"/>
      <w:rPr>
        <w:rFonts w:cstheme="minorHAnsi"/>
        <w:color w:val="1D2129"/>
        <w:sz w:val="18"/>
        <w:szCs w:val="18"/>
        <w:shd w:val="clear" w:color="auto" w:fill="FFFFFF"/>
      </w:rPr>
    </w:pPr>
  </w:p>
  <w:p w:rsidR="00EB2B2F" w:rsidRPr="0025658B" w:rsidRDefault="00EB2B2F" w:rsidP="00EB2B2F">
    <w:pPr>
      <w:jc w:val="both"/>
      <w:rPr>
        <w:rFonts w:cstheme="minorHAnsi"/>
        <w:color w:val="1D2129"/>
        <w:sz w:val="18"/>
        <w:szCs w:val="18"/>
        <w:shd w:val="clear" w:color="auto" w:fill="FFFFFF"/>
        <w:lang w:val="pl-PL"/>
      </w:rPr>
    </w:pPr>
    <w:r w:rsidRPr="00EB2B2F">
      <w:rPr>
        <w:rFonts w:cstheme="minorHAnsi"/>
        <w:color w:val="1D2129"/>
        <w:sz w:val="18"/>
        <w:szCs w:val="18"/>
        <w:shd w:val="clear" w:color="auto" w:fill="FFFFFF"/>
        <w:lang w:val="pl-PL"/>
      </w:rPr>
      <w:t>Wydarzenie odbywa się w ramach międzynarodowego projektu edukacyjnego Build Solid Ground realizowanego przez Habitat for Humanity</w:t>
    </w:r>
    <w:r w:rsidR="0025658B">
      <w:rPr>
        <w:rFonts w:cstheme="minorHAnsi"/>
        <w:color w:val="1D2129"/>
        <w:sz w:val="18"/>
        <w:szCs w:val="18"/>
        <w:shd w:val="clear" w:color="auto" w:fill="FFFFFF"/>
        <w:lang w:val="pl-PL"/>
      </w:rPr>
      <w:t xml:space="preserve"> </w:t>
    </w:r>
    <w:r w:rsidRPr="0025658B">
      <w:rPr>
        <w:rFonts w:cstheme="minorHAnsi"/>
        <w:color w:val="1D2129"/>
        <w:sz w:val="18"/>
        <w:szCs w:val="18"/>
        <w:shd w:val="clear" w:color="auto" w:fill="FFFFFF"/>
        <w:lang w:val="pl-PL"/>
      </w:rPr>
      <w:t>Poland.</w:t>
    </w:r>
    <w:r w:rsidRPr="00EB2B2F">
      <w:rPr>
        <w:rFonts w:cstheme="minorHAnsi"/>
        <w:color w:val="1D2129"/>
        <w:sz w:val="18"/>
        <w:szCs w:val="18"/>
        <w:shd w:val="clear" w:color="auto" w:fill="FFFFFF"/>
        <w:lang w:val="pl-PL"/>
      </w:rPr>
      <w:t xml:space="preserve"> Celem projektu jest podniesienie świadomości i wiedzy Polaków na temat wyzwań globalnego mieszkalnictwa, a także - poprzez </w:t>
    </w:r>
    <w:bookmarkStart w:id="0" w:name="_GoBack"/>
    <w:bookmarkEnd w:id="0"/>
    <w:r w:rsidRPr="00EB2B2F">
      <w:rPr>
        <w:rFonts w:cstheme="minorHAnsi"/>
        <w:color w:val="1D2129"/>
        <w:sz w:val="18"/>
        <w:szCs w:val="18"/>
        <w:shd w:val="clear" w:color="auto" w:fill="FFFFFF"/>
        <w:lang w:val="pl-PL"/>
      </w:rPr>
      <w:t xml:space="preserve">ukazanie współzależności pomiędzy rozwojem lokalnym a rozwojem krajów Globalnego Południa - zachęcenie ich do osobistego zaangażowania w realizację Celów </w:t>
    </w:r>
    <w:r w:rsidRPr="0025658B">
      <w:rPr>
        <w:rFonts w:cstheme="minorHAnsi"/>
        <w:color w:val="1D2129"/>
        <w:sz w:val="18"/>
        <w:szCs w:val="18"/>
        <w:shd w:val="clear" w:color="auto" w:fill="FFFFFF"/>
        <w:lang w:val="pl-PL"/>
      </w:rPr>
      <w:t>Zrównoważonego Rozwoju.</w:t>
    </w:r>
  </w:p>
  <w:p w:rsidR="00EB2B2F" w:rsidRPr="00EB2B2F" w:rsidRDefault="00EB2B2F" w:rsidP="00EB2B2F">
    <w:pPr>
      <w:jc w:val="both"/>
      <w:rPr>
        <w:rFonts w:cstheme="minorHAnsi"/>
        <w:color w:val="1D2129"/>
        <w:sz w:val="18"/>
        <w:szCs w:val="18"/>
        <w:shd w:val="clear" w:color="auto" w:fill="FFFFFF"/>
        <w:lang w:val="pl-PL"/>
      </w:rPr>
    </w:pPr>
    <w:r w:rsidRPr="0025658B">
      <w:rPr>
        <w:rFonts w:cstheme="minorHAnsi"/>
        <w:color w:val="1D2129"/>
        <w:sz w:val="18"/>
        <w:szCs w:val="18"/>
        <w:shd w:val="clear" w:color="auto" w:fill="FFFFFF"/>
        <w:lang w:val="pl-PL"/>
      </w:rPr>
      <w:t>Projekt finansowany ze środków Unii Europejskiej. Jest częścią Solid Ground, międzynarodowej kampanii rzeczniczej Habitat for Humanity, której celem jest poprawa dostępu do ziemi jako krok do uzyskania godnego miejsca do życia.</w:t>
    </w:r>
  </w:p>
  <w:p w:rsidR="00611B63" w:rsidRDefault="00EB2B2F" w:rsidP="00611B63">
    <w:pPr>
      <w:jc w:val="both"/>
      <w:rPr>
        <w:rFonts w:cstheme="minorHAnsi"/>
        <w:color w:val="1D2129"/>
        <w:sz w:val="18"/>
        <w:szCs w:val="18"/>
        <w:shd w:val="clear" w:color="auto" w:fill="FFFFFF"/>
        <w:lang w:val="pl-PL"/>
      </w:rPr>
    </w:pPr>
    <w:r>
      <w:rPr>
        <w:rFonts w:cstheme="minorHAnsi"/>
        <w:b/>
        <w:noProof/>
        <w:sz w:val="18"/>
        <w:szCs w:val="18"/>
      </w:rPr>
      <w:drawing>
        <wp:anchor distT="0" distB="0" distL="114300" distR="114300" simplePos="0" relativeHeight="251671040" behindDoc="1" locked="0" layoutInCell="1" allowOverlap="1">
          <wp:simplePos x="0" y="0"/>
          <wp:positionH relativeFrom="column">
            <wp:posOffset>3722370</wp:posOffset>
          </wp:positionH>
          <wp:positionV relativeFrom="paragraph">
            <wp:posOffset>65405</wp:posOffset>
          </wp:positionV>
          <wp:extent cx="695325" cy="590550"/>
          <wp:effectExtent l="19050" t="0" r="9525" b="0"/>
          <wp:wrapTight wrapText="bothSides">
            <wp:wrapPolygon edited="0">
              <wp:start x="-592" y="0"/>
              <wp:lineTo x="-592" y="20903"/>
              <wp:lineTo x="21896" y="20903"/>
              <wp:lineTo x="21896" y="0"/>
              <wp:lineTo x="-592" y="0"/>
            </wp:wrapPolygon>
          </wp:wrapTight>
          <wp:docPr id="2" name="Obraz 2"/>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 cstate="print"/>
                  <a:srcRect/>
                  <a:stretch>
                    <a:fillRect/>
                  </a:stretch>
                </pic:blipFill>
                <pic:spPr bwMode="auto">
                  <a:xfrm>
                    <a:off x="0" y="0"/>
                    <a:ext cx="695325" cy="590550"/>
                  </a:xfrm>
                  <a:prstGeom prst="rect">
                    <a:avLst/>
                  </a:prstGeom>
                  <a:noFill/>
                  <a:ln w="9525">
                    <a:noFill/>
                    <a:miter lim="800000"/>
                    <a:headEnd/>
                    <a:tailEnd/>
                  </a:ln>
                  <a:effectLst/>
                </pic:spPr>
              </pic:pic>
            </a:graphicData>
          </a:graphic>
        </wp:anchor>
      </w:drawing>
    </w:r>
    <w:r>
      <w:rPr>
        <w:rFonts w:cstheme="minorHAnsi"/>
        <w:noProof/>
        <w:color w:val="1D2129"/>
        <w:sz w:val="18"/>
        <w:szCs w:val="18"/>
      </w:rPr>
      <w:drawing>
        <wp:anchor distT="0" distB="0" distL="114300" distR="114300" simplePos="0" relativeHeight="251657728" behindDoc="1" locked="0" layoutInCell="1" allowOverlap="1">
          <wp:simplePos x="0" y="0"/>
          <wp:positionH relativeFrom="column">
            <wp:posOffset>872490</wp:posOffset>
          </wp:positionH>
          <wp:positionV relativeFrom="paragraph">
            <wp:posOffset>10160</wp:posOffset>
          </wp:positionV>
          <wp:extent cx="2771775" cy="914400"/>
          <wp:effectExtent l="19050" t="0" r="9525" b="0"/>
          <wp:wrapTight wrapText="bothSides">
            <wp:wrapPolygon edited="0">
              <wp:start x="-148" y="0"/>
              <wp:lineTo x="-148" y="21150"/>
              <wp:lineTo x="21674" y="21150"/>
              <wp:lineTo x="21674" y="0"/>
              <wp:lineTo x="-148" y="0"/>
            </wp:wrapPolygon>
          </wp:wrapTight>
          <wp:docPr id="1" name="Obraz 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2"/>
                  <a:srcRect/>
                  <a:stretch>
                    <a:fillRect/>
                  </a:stretch>
                </pic:blipFill>
                <pic:spPr bwMode="auto">
                  <a:xfrm>
                    <a:off x="0" y="0"/>
                    <a:ext cx="2771775" cy="914400"/>
                  </a:xfrm>
                  <a:prstGeom prst="rect">
                    <a:avLst/>
                  </a:prstGeom>
                  <a:noFill/>
                  <a:ln w="9525">
                    <a:noFill/>
                    <a:miter lim="800000"/>
                    <a:headEnd/>
                    <a:tailEnd/>
                  </a:ln>
                  <a:effectLst/>
                </pic:spPr>
              </pic:pic>
            </a:graphicData>
          </a:graphic>
        </wp:anchor>
      </w:drawing>
    </w:r>
  </w:p>
  <w:p w:rsidR="00611B63" w:rsidRDefault="00611B63" w:rsidP="00611B63">
    <w:pPr>
      <w:jc w:val="both"/>
      <w:rPr>
        <w:rFonts w:cstheme="minorHAnsi"/>
        <w:color w:val="1D2129"/>
        <w:sz w:val="18"/>
        <w:szCs w:val="18"/>
        <w:shd w:val="clear" w:color="auto" w:fill="FFFFFF"/>
        <w:lang w:val="pl-PL"/>
      </w:rPr>
    </w:pPr>
  </w:p>
  <w:p w:rsidR="00611B63" w:rsidRPr="00DD7FEA" w:rsidRDefault="00611B63">
    <w:pPr>
      <w:pStyle w:val="Stopka"/>
      <w:rPr>
        <w:lang w:val="pl-PL"/>
      </w:rPr>
    </w:pPr>
  </w:p>
  <w:p w:rsidR="00030121" w:rsidRPr="00DD7FEA" w:rsidRDefault="00030121">
    <w:pPr>
      <w:pStyle w:val="Stopka"/>
      <w:rPr>
        <w:lang w:val="pl-P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58B" w:rsidRDefault="0025658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C6B" w:rsidRDefault="00597C6B" w:rsidP="00030121">
      <w:pPr>
        <w:spacing w:after="0" w:line="240" w:lineRule="auto"/>
      </w:pPr>
      <w:r>
        <w:separator/>
      </w:r>
    </w:p>
  </w:footnote>
  <w:footnote w:type="continuationSeparator" w:id="1">
    <w:p w:rsidR="00597C6B" w:rsidRDefault="00597C6B" w:rsidP="00030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58B" w:rsidRDefault="0025658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121" w:rsidRPr="00030121" w:rsidRDefault="00030121">
    <w:pPr>
      <w:pStyle w:val="Nagwek"/>
      <w:rPr>
        <w:lang w:val="pl-PL"/>
      </w:rPr>
    </w:pPr>
    <w:r>
      <w:rPr>
        <w:lang w:val="pl-PL"/>
      </w:rPr>
      <w:t>Fundacja „Kultury Świata”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58B" w:rsidRDefault="0025658B">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030121"/>
    <w:rsid w:val="00023CD9"/>
    <w:rsid w:val="00030121"/>
    <w:rsid w:val="000A0208"/>
    <w:rsid w:val="001C1397"/>
    <w:rsid w:val="0025658B"/>
    <w:rsid w:val="002A653F"/>
    <w:rsid w:val="00304DA7"/>
    <w:rsid w:val="00325FBE"/>
    <w:rsid w:val="00371291"/>
    <w:rsid w:val="00515C49"/>
    <w:rsid w:val="00597C6B"/>
    <w:rsid w:val="00611B63"/>
    <w:rsid w:val="00815C28"/>
    <w:rsid w:val="009137D1"/>
    <w:rsid w:val="00C172A9"/>
    <w:rsid w:val="00DD7FEA"/>
    <w:rsid w:val="00E47995"/>
    <w:rsid w:val="00EB2B2F"/>
    <w:rsid w:val="00F51A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4DA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301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unhideWhenUsed/>
    <w:rsid w:val="00030121"/>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030121"/>
  </w:style>
  <w:style w:type="paragraph" w:styleId="Stopka">
    <w:name w:val="footer"/>
    <w:basedOn w:val="Normalny"/>
    <w:link w:val="StopkaZnak"/>
    <w:uiPriority w:val="99"/>
    <w:unhideWhenUsed/>
    <w:rsid w:val="00030121"/>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030121"/>
  </w:style>
  <w:style w:type="paragraph" w:styleId="Tekstdymka">
    <w:name w:val="Balloon Text"/>
    <w:basedOn w:val="Normalny"/>
    <w:link w:val="TekstdymkaZnak"/>
    <w:uiPriority w:val="99"/>
    <w:semiHidden/>
    <w:unhideWhenUsed/>
    <w:rsid w:val="00023C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3C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67</Words>
  <Characters>387</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dc:creator>
  <cp:lastModifiedBy>Patrycja</cp:lastModifiedBy>
  <cp:revision>2</cp:revision>
  <dcterms:created xsi:type="dcterms:W3CDTF">2019-04-08T12:43:00Z</dcterms:created>
  <dcterms:modified xsi:type="dcterms:W3CDTF">2019-04-08T12:43:00Z</dcterms:modified>
</cp:coreProperties>
</file>